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271" w:rsidRDefault="00E64271" w:rsidP="00E642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Количество обращений, поступивших в администрацию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Волоконовского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за июнь 2021 г</w:t>
      </w:r>
    </w:p>
    <w:p w:rsidR="00E64271" w:rsidRDefault="00E64271" w:rsidP="00E64271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0" w:type="dxa"/>
        <w:tblLook w:val="04A0"/>
      </w:tblPr>
      <w:tblGrid>
        <w:gridCol w:w="5353"/>
        <w:gridCol w:w="5528"/>
        <w:gridCol w:w="3905"/>
      </w:tblGrid>
      <w:tr w:rsidR="00E64271" w:rsidTr="00E64271">
        <w:tc>
          <w:tcPr>
            <w:tcW w:w="10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271" w:rsidRDefault="00E64271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Поступило за отчетный период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271" w:rsidRDefault="00E642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E64271" w:rsidTr="00E64271">
        <w:tc>
          <w:tcPr>
            <w:tcW w:w="5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271" w:rsidRDefault="00E64271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Поступило обращений в орган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271" w:rsidRDefault="00E6427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271" w:rsidRDefault="00E642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E64271" w:rsidTr="00E6427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71" w:rsidRDefault="00E64271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271" w:rsidRDefault="00E6427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Письменных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271" w:rsidRDefault="00E642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E64271" w:rsidTr="00E6427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71" w:rsidRDefault="00E64271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271" w:rsidRDefault="00E6427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форме электронного документа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271" w:rsidRDefault="00E642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E64271" w:rsidTr="00E6427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71" w:rsidRDefault="00E64271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271" w:rsidRDefault="00E6427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Устных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(личный прием)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271" w:rsidRDefault="00E642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E64271" w:rsidTr="00E6427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71" w:rsidRDefault="00E64271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271" w:rsidRDefault="00E6427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Заявлений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271" w:rsidRDefault="00E642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E64271" w:rsidTr="00E6427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71" w:rsidRDefault="00E64271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271" w:rsidRDefault="00E6427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Жалоб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271" w:rsidRDefault="00E642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E64271" w:rsidTr="00E6427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71" w:rsidRDefault="00E64271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271" w:rsidRDefault="00E6427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Предложений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271" w:rsidRDefault="00E642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E64271" w:rsidTr="00E6427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71" w:rsidRDefault="00E64271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271" w:rsidRDefault="00E6427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Из иных органов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271" w:rsidRDefault="00E642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E64271" w:rsidTr="00E6427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71" w:rsidRDefault="00E64271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271" w:rsidRDefault="00E6427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 заявителя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271" w:rsidRDefault="00E642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E64271" w:rsidTr="00E64271">
        <w:tc>
          <w:tcPr>
            <w:tcW w:w="5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271" w:rsidRDefault="00E64271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Рассмотрено в органе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271" w:rsidRDefault="00E6427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271" w:rsidRDefault="00E642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E64271" w:rsidTr="00E6427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71" w:rsidRDefault="00E64271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271" w:rsidRDefault="00E6427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Из них взято на контроль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271" w:rsidRDefault="00E642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E64271" w:rsidTr="00E64271">
        <w:tc>
          <w:tcPr>
            <w:tcW w:w="10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271" w:rsidRDefault="00E64271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Направлено на рассмотрение в иные органы (всего)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271" w:rsidRDefault="00E642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E64271" w:rsidTr="00E64271">
        <w:tc>
          <w:tcPr>
            <w:tcW w:w="5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271" w:rsidRDefault="00E64271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Результаты рассмотрения обращений за отчетный период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271" w:rsidRDefault="00E6427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поддержано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271" w:rsidRDefault="00E642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E64271" w:rsidTr="00E6427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71" w:rsidRDefault="00E64271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271" w:rsidRDefault="00E6427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том числе меры приняты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271" w:rsidRDefault="00E642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E64271" w:rsidTr="00E6427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71" w:rsidRDefault="00E64271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271" w:rsidRDefault="00E6427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разъяснено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271" w:rsidRDefault="00E642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E64271" w:rsidTr="00E6427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71" w:rsidRDefault="00E64271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271" w:rsidRDefault="00E6427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 поддержано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271" w:rsidRDefault="00E642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</w:tbl>
    <w:p w:rsidR="00E64271" w:rsidRDefault="00E64271" w:rsidP="00E64271"/>
    <w:p w:rsidR="00E64271" w:rsidRDefault="00E64271" w:rsidP="00E64271"/>
    <w:p w:rsidR="00E64271" w:rsidRDefault="00E64271" w:rsidP="00E64271"/>
    <w:p w:rsidR="00E64271" w:rsidRDefault="00E64271" w:rsidP="00E64271"/>
    <w:p w:rsidR="00E64271" w:rsidRDefault="00E64271" w:rsidP="00E64271">
      <w:pPr>
        <w:rPr>
          <w:rFonts w:ascii="Calibri" w:eastAsia="Times New Roman" w:hAnsi="Calibri" w:cs="Calibri"/>
          <w:b/>
          <w:bCs/>
          <w:color w:val="000000"/>
          <w:sz w:val="18"/>
          <w:szCs w:val="18"/>
        </w:rPr>
      </w:pPr>
    </w:p>
    <w:p w:rsidR="00E64271" w:rsidRDefault="00E64271" w:rsidP="00E64271">
      <w:pPr>
        <w:jc w:val="center"/>
        <w:rPr>
          <w:rFonts w:ascii="Calibri" w:eastAsia="Times New Roman" w:hAnsi="Calibri" w:cs="Calibri"/>
          <w:b/>
          <w:bCs/>
          <w:color w:val="000000"/>
          <w:sz w:val="18"/>
          <w:szCs w:val="18"/>
        </w:rPr>
      </w:pPr>
      <w:r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lastRenderedPageBreak/>
        <w:t xml:space="preserve">Количество вопросов, поступивших в администрацию </w:t>
      </w:r>
      <w:proofErr w:type="spellStart"/>
      <w:r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>Волоконовского</w:t>
      </w:r>
      <w:proofErr w:type="spellEnd"/>
      <w:r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 xml:space="preserve"> сельского поселения за июнь 2021 год, с распределением по тематическим разделам</w:t>
      </w:r>
    </w:p>
    <w:tbl>
      <w:tblPr>
        <w:tblW w:w="14700" w:type="dxa"/>
        <w:tblInd w:w="93" w:type="dxa"/>
        <w:tblLayout w:type="fixed"/>
        <w:tblLook w:val="04A0"/>
      </w:tblPr>
      <w:tblGrid>
        <w:gridCol w:w="991"/>
        <w:gridCol w:w="724"/>
        <w:gridCol w:w="713"/>
        <w:gridCol w:w="710"/>
        <w:gridCol w:w="710"/>
        <w:gridCol w:w="617"/>
        <w:gridCol w:w="640"/>
        <w:gridCol w:w="639"/>
        <w:gridCol w:w="657"/>
        <w:gridCol w:w="709"/>
        <w:gridCol w:w="709"/>
        <w:gridCol w:w="618"/>
        <w:gridCol w:w="639"/>
        <w:gridCol w:w="639"/>
        <w:gridCol w:w="639"/>
        <w:gridCol w:w="657"/>
        <w:gridCol w:w="657"/>
        <w:gridCol w:w="639"/>
        <w:gridCol w:w="749"/>
        <w:gridCol w:w="833"/>
        <w:gridCol w:w="811"/>
      </w:tblGrid>
      <w:tr w:rsidR="00E64271" w:rsidTr="00E64271">
        <w:trPr>
          <w:trHeight w:val="208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271" w:rsidRDefault="00E642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8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271" w:rsidRDefault="00E642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Тематические разделы</w:t>
            </w:r>
          </w:p>
        </w:tc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E64271" w:rsidRDefault="00E642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</w:tr>
      <w:tr w:rsidR="00E64271" w:rsidTr="00E64271">
        <w:trPr>
          <w:trHeight w:val="435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271" w:rsidRDefault="00E642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71" w:rsidRDefault="00E642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Государство, общество, политика</w:t>
            </w:r>
          </w:p>
        </w:tc>
        <w:tc>
          <w:tcPr>
            <w:tcW w:w="33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71" w:rsidRDefault="00E642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Социальная сфера</w:t>
            </w:r>
          </w:p>
        </w:tc>
        <w:tc>
          <w:tcPr>
            <w:tcW w:w="46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71" w:rsidRDefault="00E642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Экономика 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71" w:rsidRDefault="00E642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Оборона, безопасность, законность</w:t>
            </w:r>
          </w:p>
        </w:tc>
        <w:tc>
          <w:tcPr>
            <w:tcW w:w="22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71" w:rsidRDefault="00E642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Жилищно-коммунальная сфера</w:t>
            </w:r>
          </w:p>
        </w:tc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4271" w:rsidRDefault="00E642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64271" w:rsidTr="00E64271">
        <w:trPr>
          <w:trHeight w:val="315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271" w:rsidRDefault="00E64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64271" w:rsidRDefault="00E642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Вопросы</w:t>
            </w:r>
          </w:p>
        </w:tc>
        <w:tc>
          <w:tcPr>
            <w:tcW w:w="33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E64271" w:rsidRDefault="00E642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Вопросы</w:t>
            </w:r>
          </w:p>
        </w:tc>
        <w:tc>
          <w:tcPr>
            <w:tcW w:w="46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64271" w:rsidRDefault="00E642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Вопросы 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64271" w:rsidRDefault="00E642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Вопросы</w:t>
            </w:r>
          </w:p>
        </w:tc>
        <w:tc>
          <w:tcPr>
            <w:tcW w:w="2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64271" w:rsidRDefault="00E642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Вопросы</w:t>
            </w:r>
          </w:p>
        </w:tc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4271" w:rsidRDefault="00E642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64271" w:rsidTr="00E64271">
        <w:trPr>
          <w:trHeight w:val="4810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271" w:rsidRDefault="00E64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E64271" w:rsidRDefault="00E64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Местное самоуправление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E64271" w:rsidRDefault="00E64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Основы государственного управления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E64271" w:rsidRDefault="00E64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Социальное обслуживание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E64271" w:rsidRDefault="00E64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Труд и занятость населения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E64271" w:rsidRDefault="00E64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Управление социальным обеспечением и социальным страхованием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E64271" w:rsidRDefault="00E64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семья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E64271" w:rsidRDefault="00E64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Пенсии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:rsidR="00E64271" w:rsidRDefault="00E64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Градостроительство и архитектура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E64271" w:rsidRDefault="00E64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Сельское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E64271" w:rsidRDefault="00E64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Использование и охрана земель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E64271" w:rsidRDefault="00E64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транспорт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E64271" w:rsidRDefault="00E64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Управление в сфере информации и информатизации (запрос архивных данных).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E64271" w:rsidRDefault="00E64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Хозяйственная деятельность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E64271" w:rsidRDefault="00E64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Финансы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E64271" w:rsidRDefault="00E64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Безопасность общества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E64271" w:rsidRDefault="00E64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Судоустройство. Судебная система.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:rsidR="00E64271" w:rsidRDefault="00E64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:rsidR="00E64271" w:rsidRDefault="00E64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Жилищный фонд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E64271" w:rsidRDefault="00E64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Обеспечение граждан жилищем, пользование жилищным фондом, социальные гарантии в жилищной сфере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:rsidR="00E64271" w:rsidRDefault="00E64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E64271" w:rsidTr="00E64271">
        <w:trPr>
          <w:trHeight w:val="510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71" w:rsidRDefault="00E642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кол-во вопросов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271" w:rsidRDefault="00E64271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271" w:rsidRDefault="00E64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271" w:rsidRDefault="00E64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271" w:rsidRDefault="00E64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271" w:rsidRDefault="00E64271">
            <w:pPr>
              <w:spacing w:after="0"/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271" w:rsidRDefault="00E64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271" w:rsidRDefault="00E64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271" w:rsidRDefault="00E64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271" w:rsidRDefault="00E64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271" w:rsidRDefault="00E64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271" w:rsidRDefault="00E64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271" w:rsidRDefault="00E64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271" w:rsidRDefault="00E64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271" w:rsidRDefault="00E64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271" w:rsidRDefault="00E64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271" w:rsidRDefault="00E64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271" w:rsidRDefault="00E64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271" w:rsidRDefault="00E64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271" w:rsidRDefault="00E64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271" w:rsidRDefault="00E642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</w:tr>
      <w:tr w:rsidR="00E64271" w:rsidTr="00E64271">
        <w:trPr>
          <w:trHeight w:val="1995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71" w:rsidRDefault="00E642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доля вопросов данной тематики в общем        кол-ве вопросов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271" w:rsidRDefault="00E642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271" w:rsidRDefault="00E642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271" w:rsidRDefault="00E642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271" w:rsidRDefault="00E642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271" w:rsidRDefault="00E642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271" w:rsidRDefault="00E642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271" w:rsidRDefault="00E642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271" w:rsidRDefault="00E642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271" w:rsidRDefault="00E642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271" w:rsidRDefault="00E642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271" w:rsidRDefault="00E642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271" w:rsidRDefault="00E642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271" w:rsidRDefault="00E642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271" w:rsidRDefault="00E642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271" w:rsidRDefault="00E642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271" w:rsidRDefault="00E642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271" w:rsidRDefault="00E642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271" w:rsidRDefault="00E642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271" w:rsidRDefault="00E642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271" w:rsidRDefault="00E642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</w:tr>
    </w:tbl>
    <w:p w:rsidR="00FD5E9B" w:rsidRDefault="00FD5E9B"/>
    <w:sectPr w:rsidR="00FD5E9B" w:rsidSect="00E6427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64271"/>
    <w:rsid w:val="00E64271"/>
    <w:rsid w:val="00FD5E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27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4271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07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257</Words>
  <Characters>1471</Characters>
  <Application>Microsoft Office Word</Application>
  <DocSecurity>0</DocSecurity>
  <Lines>12</Lines>
  <Paragraphs>3</Paragraphs>
  <ScaleCrop>false</ScaleCrop>
  <Company/>
  <LinksUpToDate>false</LinksUpToDate>
  <CharactersWithSpaces>1725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2021-07-01T11:50:00Z</dcterms:created>
  <dcterms:modified xsi:type="dcterms:W3CDTF">2021-07-01T11:52:00Z</dcterms:modified>
</cp:coreProperties>
</file>